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60" w:rsidRPr="0059577C" w:rsidRDefault="00414660" w:rsidP="00414660">
      <w:pPr>
        <w:rPr>
          <w:b/>
        </w:rPr>
      </w:pPr>
    </w:p>
    <w:p w:rsidR="00414660" w:rsidRPr="0059577C" w:rsidRDefault="00414660" w:rsidP="00137584">
      <w:pPr>
        <w:spacing w:line="276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77EB8">
        <w:t>Stawiski, dnia 2</w:t>
      </w:r>
      <w:r w:rsidR="003E60A7">
        <w:t>6 sierpnia</w:t>
      </w:r>
      <w:r>
        <w:t xml:space="preserve"> 2021</w:t>
      </w:r>
      <w:r w:rsidRPr="0059577C">
        <w:t xml:space="preserve"> r. </w:t>
      </w:r>
    </w:p>
    <w:p w:rsidR="00414660" w:rsidRDefault="00414660" w:rsidP="00414660">
      <w:pPr>
        <w:spacing w:line="276" w:lineRule="auto"/>
        <w:jc w:val="both"/>
      </w:pPr>
    </w:p>
    <w:p w:rsidR="00414660" w:rsidRPr="0059577C" w:rsidRDefault="00414660" w:rsidP="00414660">
      <w:pPr>
        <w:spacing w:line="276" w:lineRule="auto"/>
        <w:jc w:val="both"/>
      </w:pPr>
      <w:r>
        <w:t>OŚR.6220.1.2021</w:t>
      </w:r>
    </w:p>
    <w:p w:rsidR="00414660" w:rsidRPr="0059577C" w:rsidRDefault="00414660" w:rsidP="00414660">
      <w:pPr>
        <w:spacing w:line="276" w:lineRule="auto"/>
      </w:pPr>
    </w:p>
    <w:p w:rsidR="00414660" w:rsidRPr="0059577C" w:rsidRDefault="00414660" w:rsidP="00414660">
      <w:pPr>
        <w:spacing w:line="276" w:lineRule="auto"/>
        <w:jc w:val="center"/>
        <w:rPr>
          <w:b/>
        </w:rPr>
      </w:pPr>
    </w:p>
    <w:p w:rsidR="00414660" w:rsidRPr="0059577C" w:rsidRDefault="00414660" w:rsidP="00414660">
      <w:pPr>
        <w:spacing w:line="276" w:lineRule="auto"/>
        <w:jc w:val="center"/>
        <w:rPr>
          <w:b/>
        </w:rPr>
      </w:pPr>
      <w:r w:rsidRPr="0059577C">
        <w:rPr>
          <w:b/>
        </w:rPr>
        <w:t>O B W I E S Z C Z E N I E</w:t>
      </w:r>
    </w:p>
    <w:p w:rsidR="00414660" w:rsidRPr="0059577C" w:rsidRDefault="00414660" w:rsidP="00414660">
      <w:pPr>
        <w:spacing w:line="276" w:lineRule="auto"/>
        <w:jc w:val="center"/>
        <w:rPr>
          <w:b/>
        </w:rPr>
      </w:pPr>
      <w:r w:rsidRPr="0059577C">
        <w:rPr>
          <w:b/>
        </w:rPr>
        <w:t>Burmistrza Stawisk</w:t>
      </w:r>
    </w:p>
    <w:p w:rsidR="00414660" w:rsidRPr="0059577C" w:rsidRDefault="00414660" w:rsidP="00414660">
      <w:pPr>
        <w:spacing w:line="276" w:lineRule="auto"/>
        <w:jc w:val="both"/>
      </w:pPr>
    </w:p>
    <w:p w:rsidR="00414660" w:rsidRPr="0059577C" w:rsidRDefault="00414660" w:rsidP="00414660">
      <w:pPr>
        <w:spacing w:line="276" w:lineRule="auto"/>
        <w:ind w:firstLine="708"/>
        <w:jc w:val="both"/>
      </w:pPr>
      <w:r w:rsidRPr="0059577C">
        <w:t xml:space="preserve">Na podstawie art. 49 ustawy z dnia 14 czerwca 1960 r.- Kodeks postępowania </w:t>
      </w:r>
      <w:r>
        <w:t>administracyjnego (Dz. U. z 2021 r., poz. 735</w:t>
      </w:r>
      <w:r w:rsidRPr="0059577C">
        <w:t xml:space="preserve">) w związku z art. </w:t>
      </w:r>
      <w:r>
        <w:t>3 ust.1 pkt 11,</w:t>
      </w:r>
      <w:r>
        <w:br/>
        <w:t>art. 73 ust. 1</w:t>
      </w:r>
      <w:r w:rsidR="00E15C4D">
        <w:t>,</w:t>
      </w:r>
      <w:r>
        <w:t xml:space="preserve"> art. 74 ust. 3 i</w:t>
      </w:r>
      <w:r w:rsidRPr="0059577C">
        <w:t xml:space="preserve"> art. 75 ust.1 pkt 4 ustawy z dnia 3 października 2008 r.</w:t>
      </w:r>
      <w:r w:rsidRPr="0059577C">
        <w:br/>
        <w:t>o udostępnianiu informacji o środowisku i jego ochronie, udziale społeczeństwa w ochronie środowiska oraz o ocenach oddziaływa</w:t>
      </w:r>
      <w:r>
        <w:t>nia na środowisko (Dz. U. z 2021</w:t>
      </w:r>
      <w:r w:rsidRPr="0059577C">
        <w:t xml:space="preserve"> r., poz. </w:t>
      </w:r>
      <w:r>
        <w:t>247 z późn.zm.</w:t>
      </w:r>
      <w:r w:rsidRPr="0059577C">
        <w:t xml:space="preserve">) </w:t>
      </w:r>
    </w:p>
    <w:p w:rsidR="00414660" w:rsidRPr="0059577C" w:rsidRDefault="00414660" w:rsidP="00414660">
      <w:pPr>
        <w:spacing w:line="276" w:lineRule="auto"/>
        <w:ind w:firstLine="708"/>
        <w:jc w:val="center"/>
        <w:rPr>
          <w:b/>
        </w:rPr>
      </w:pPr>
    </w:p>
    <w:p w:rsidR="00414660" w:rsidRPr="0059577C" w:rsidRDefault="00414660" w:rsidP="00137584">
      <w:pPr>
        <w:spacing w:line="276" w:lineRule="auto"/>
        <w:jc w:val="center"/>
      </w:pPr>
      <w:r w:rsidRPr="0059577C">
        <w:rPr>
          <w:b/>
        </w:rPr>
        <w:t>Burmistrz Stawisk</w:t>
      </w:r>
    </w:p>
    <w:p w:rsidR="00414660" w:rsidRPr="0059577C" w:rsidRDefault="00414660" w:rsidP="00414660">
      <w:pPr>
        <w:spacing w:line="276" w:lineRule="auto"/>
        <w:jc w:val="center"/>
        <w:rPr>
          <w:b/>
        </w:rPr>
      </w:pPr>
      <w:r w:rsidRPr="0059577C">
        <w:rPr>
          <w:b/>
        </w:rPr>
        <w:t>zawiadamia strony postępowania</w:t>
      </w:r>
    </w:p>
    <w:p w:rsidR="00414660" w:rsidRPr="0059577C" w:rsidRDefault="00414660" w:rsidP="00414660">
      <w:pPr>
        <w:spacing w:line="276" w:lineRule="auto"/>
        <w:rPr>
          <w:b/>
        </w:rPr>
      </w:pPr>
    </w:p>
    <w:p w:rsidR="00414660" w:rsidRPr="0059577C" w:rsidRDefault="00414660" w:rsidP="00414660">
      <w:pPr>
        <w:spacing w:line="276" w:lineRule="auto"/>
        <w:contextualSpacing/>
        <w:jc w:val="both"/>
        <w:rPr>
          <w:b/>
        </w:rPr>
      </w:pPr>
      <w:r>
        <w:t xml:space="preserve">że w dniu </w:t>
      </w:r>
      <w:r w:rsidR="00377EB8">
        <w:t>2</w:t>
      </w:r>
      <w:r w:rsidR="003E60A7">
        <w:t>6 sierpnia</w:t>
      </w:r>
      <w:r>
        <w:t xml:space="preserve"> 2021</w:t>
      </w:r>
      <w:r w:rsidRPr="0059577C">
        <w:t xml:space="preserve"> r.</w:t>
      </w:r>
      <w:r w:rsidR="00D05982">
        <w:t>,</w:t>
      </w:r>
      <w:r w:rsidRPr="0059577C">
        <w:t xml:space="preserve"> na wniosek </w:t>
      </w:r>
      <w:r>
        <w:t>Grzegorza Rogalskiego</w:t>
      </w:r>
      <w:r w:rsidR="00D05982">
        <w:t xml:space="preserve"> o</w:t>
      </w:r>
      <w:r w:rsidR="00D05982" w:rsidRPr="00D05982">
        <w:t xml:space="preserve"> wydanie decyzji o środowiskowych uwarunkowaniach</w:t>
      </w:r>
      <w:r w:rsidR="00D05982">
        <w:t xml:space="preserve">, </w:t>
      </w:r>
      <w:r w:rsidRPr="0059577C">
        <w:t>zost</w:t>
      </w:r>
      <w:r>
        <w:t>ała wydana decyzja Nr OŚR.6220.1</w:t>
      </w:r>
      <w:r w:rsidRPr="0059577C">
        <w:t>.202</w:t>
      </w:r>
      <w:r>
        <w:t>1</w:t>
      </w:r>
      <w:r w:rsidR="002D2ED3">
        <w:t xml:space="preserve"> </w:t>
      </w:r>
      <w:r>
        <w:t xml:space="preserve">dla </w:t>
      </w:r>
      <w:r w:rsidRPr="00414660">
        <w:rPr>
          <w:b/>
        </w:rPr>
        <w:t xml:space="preserve"> przedsięwzięcia polegającego na przebudowie obory w gospodarstwie rolnym o obsadzie do 212,1 DJP na działkach o nr geod. 36, 37 i 38 położonych w miejscowości Rogale, gmina Stawiski.</w:t>
      </w:r>
    </w:p>
    <w:p w:rsidR="00414660" w:rsidRPr="0059577C" w:rsidRDefault="00414660" w:rsidP="00414660">
      <w:pPr>
        <w:spacing w:line="276" w:lineRule="auto"/>
        <w:ind w:firstLine="708"/>
        <w:jc w:val="both"/>
      </w:pPr>
      <w:r w:rsidRPr="0059577C">
        <w:t>Od ww. decyzji służy stronom odwołanie do Samorządowego Kolegium Odwoławczego w Łomży, za pośrednictwem Burmistrza Stawisk, w terminie 14 dn</w:t>
      </w:r>
      <w:r>
        <w:t>i od daty doręczenia</w:t>
      </w:r>
      <w:r w:rsidRPr="0059577C">
        <w:t>.</w:t>
      </w:r>
    </w:p>
    <w:p w:rsidR="00414660" w:rsidRPr="0059577C" w:rsidRDefault="00414660" w:rsidP="00C01C83">
      <w:pPr>
        <w:spacing w:line="276" w:lineRule="auto"/>
        <w:ind w:firstLine="708"/>
        <w:jc w:val="both"/>
      </w:pPr>
      <w:r w:rsidRPr="0059577C">
        <w:t>Z treścią decyzji oraz z dokumentacją sprawy, w tym z</w:t>
      </w:r>
      <w:r>
        <w:t xml:space="preserve"> wynikami uzgodnień  Regionalnego Dyrektora</w:t>
      </w:r>
      <w:r w:rsidRPr="0059577C">
        <w:t xml:space="preserve"> Ochrony Środowiska w Białymstoku</w:t>
      </w:r>
      <w:r>
        <w:t xml:space="preserve">, Dyrektora Regionalnego Zarządu Gospodarki Wodnej w Białymstoku Państwowego Gospodarstwa Wodnego Wody Polskie oraz opinią </w:t>
      </w:r>
      <w:r w:rsidRPr="0059577C">
        <w:t>Państwowego Powiatowego Inspektora Sanitarnego w Kolnie można zapoznać się w Urz</w:t>
      </w:r>
      <w:r w:rsidR="00C01C83">
        <w:t xml:space="preserve">ędzie Miejskim w Stawiskach, </w:t>
      </w:r>
      <w:r w:rsidRPr="0059577C">
        <w:t xml:space="preserve"> Plac Wolności 13/15, w pokoju nr 13, od poniedziałku do piątku,</w:t>
      </w:r>
      <w:r>
        <w:t xml:space="preserve"> w godzinach pracy Urzędu od  8</w:t>
      </w:r>
      <w:r w:rsidRPr="0059577C">
        <w:rPr>
          <w:vertAlign w:val="superscript"/>
        </w:rPr>
        <w:t>00</w:t>
      </w:r>
      <w:r>
        <w:t xml:space="preserve"> do 16</w:t>
      </w:r>
      <w:r w:rsidRPr="0059577C">
        <w:rPr>
          <w:vertAlign w:val="superscript"/>
        </w:rPr>
        <w:t xml:space="preserve">00 </w:t>
      </w:r>
      <w:r w:rsidRPr="0059577C">
        <w:t>.</w:t>
      </w:r>
    </w:p>
    <w:p w:rsidR="00414660" w:rsidRPr="0059577C" w:rsidRDefault="00414660" w:rsidP="00414660">
      <w:pPr>
        <w:spacing w:line="276" w:lineRule="auto"/>
        <w:ind w:firstLine="708"/>
        <w:jc w:val="both"/>
      </w:pPr>
      <w:r>
        <w:t>Zgodnie z art. 49 K</w:t>
      </w:r>
      <w:r w:rsidRPr="0059577C">
        <w:t>.p.a. zawiadomienie stron postępowania uważa się za dokonane po upływie czternastu dni od dnia</w:t>
      </w:r>
      <w:r>
        <w:t xml:space="preserve">,w którym nastąpiło publiczne obwieszczenie, inne publiczne ogłoszenie  lub </w:t>
      </w:r>
      <w:r w:rsidRPr="00F04BBB">
        <w:t>udostępnienie pisma w Biuletynie Informacji Publicznej</w:t>
      </w:r>
      <w:r w:rsidRPr="0059577C">
        <w:t>.</w:t>
      </w:r>
    </w:p>
    <w:p w:rsidR="00414660" w:rsidRPr="00021D72" w:rsidRDefault="00414660" w:rsidP="00414660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59577C">
        <w:rPr>
          <w:rFonts w:eastAsia="Calibri"/>
          <w:lang w:eastAsia="en-US"/>
        </w:rPr>
        <w:t xml:space="preserve">Obwieszczenie umieszczono na tablicy ogłoszeń w Urzędzie Miejskim w Stawiskach, na stronie internetowej </w:t>
      </w:r>
      <w:hyperlink r:id="rId4" w:history="1">
        <w:r w:rsidRPr="0059577C">
          <w:rPr>
            <w:rFonts w:eastAsia="Calibri"/>
            <w:color w:val="0563C1"/>
            <w:u w:val="single"/>
            <w:lang w:eastAsia="en-US"/>
          </w:rPr>
          <w:t>www.bip.stawiski.pl</w:t>
        </w:r>
      </w:hyperlink>
      <w:r w:rsidRPr="0059577C">
        <w:rPr>
          <w:rFonts w:eastAsia="Calibri"/>
          <w:lang w:eastAsia="en-US"/>
        </w:rPr>
        <w:t xml:space="preserve"> oraz</w:t>
      </w:r>
      <w:r>
        <w:rPr>
          <w:rFonts w:eastAsia="Calibri"/>
          <w:lang w:eastAsia="en-US"/>
        </w:rPr>
        <w:t xml:space="preserve"> na tablicy ogłoszeń</w:t>
      </w:r>
      <w:r w:rsidRPr="0059577C">
        <w:rPr>
          <w:rFonts w:eastAsia="Calibri"/>
          <w:lang w:eastAsia="en-US"/>
        </w:rPr>
        <w:t xml:space="preserve"> w </w:t>
      </w:r>
      <w:r>
        <w:rPr>
          <w:rFonts w:eastAsia="Calibri"/>
          <w:lang w:eastAsia="en-US"/>
        </w:rPr>
        <w:t>miejscowości  Rogale</w:t>
      </w:r>
      <w:r w:rsidRPr="0059577C">
        <w:rPr>
          <w:rFonts w:eastAsia="Calibri"/>
          <w:lang w:eastAsia="en-US"/>
        </w:rPr>
        <w:t xml:space="preserve">. </w:t>
      </w:r>
    </w:p>
    <w:p w:rsidR="00414660" w:rsidRPr="00021D72" w:rsidRDefault="00414660" w:rsidP="00414660">
      <w:pPr>
        <w:spacing w:line="276" w:lineRule="auto"/>
        <w:ind w:firstLine="708"/>
        <w:jc w:val="both"/>
      </w:pPr>
      <w:r w:rsidRPr="00021D72">
        <w:t>Obwieszczen</w:t>
      </w:r>
      <w:r>
        <w:t xml:space="preserve">ie zostało zamieszczone w dniu </w:t>
      </w:r>
      <w:r w:rsidR="00377EB8">
        <w:t>2</w:t>
      </w:r>
      <w:r w:rsidR="003E60A7">
        <w:t>6 sierpnia</w:t>
      </w:r>
      <w:r>
        <w:t xml:space="preserve"> 2021</w:t>
      </w:r>
      <w:r w:rsidRPr="00021D72">
        <w:t xml:space="preserve"> r. na stronie internetowej </w:t>
      </w:r>
      <w:r>
        <w:t>www.</w:t>
      </w:r>
      <w:r w:rsidRPr="00021D72">
        <w:t>bip.stawiski.pl.</w:t>
      </w:r>
    </w:p>
    <w:p w:rsidR="00414660" w:rsidRDefault="00414660" w:rsidP="00414660">
      <w:pPr>
        <w:spacing w:line="276" w:lineRule="auto"/>
        <w:jc w:val="both"/>
        <w:rPr>
          <w:rFonts w:eastAsia="Calibri"/>
          <w:lang w:eastAsia="en-US"/>
        </w:rPr>
      </w:pPr>
    </w:p>
    <w:p w:rsidR="00414660" w:rsidRPr="0059577C" w:rsidRDefault="00414660" w:rsidP="00414660">
      <w:pPr>
        <w:spacing w:line="276" w:lineRule="auto"/>
        <w:jc w:val="both"/>
        <w:rPr>
          <w:rFonts w:eastAsia="Calibri"/>
          <w:lang w:eastAsia="en-US"/>
        </w:rPr>
      </w:pPr>
    </w:p>
    <w:p w:rsidR="00414660" w:rsidRPr="0059577C" w:rsidRDefault="00414660" w:rsidP="00414660">
      <w:pPr>
        <w:rPr>
          <w:b/>
        </w:rPr>
      </w:pPr>
      <w:r w:rsidRPr="0059577C">
        <w:rPr>
          <w:b/>
        </w:rPr>
        <w:t xml:space="preserve">                                                                                                 BURMISTRZ  STAWISK</w:t>
      </w:r>
    </w:p>
    <w:p w:rsidR="00414660" w:rsidRPr="0059577C" w:rsidRDefault="00414660" w:rsidP="00414660">
      <w:pPr>
        <w:rPr>
          <w:b/>
        </w:rPr>
      </w:pPr>
    </w:p>
    <w:p w:rsidR="007E1108" w:rsidRPr="003E60A7" w:rsidRDefault="00414660">
      <w:pPr>
        <w:rPr>
          <w:b/>
        </w:rPr>
      </w:pPr>
      <w:r w:rsidRPr="0059577C">
        <w:rPr>
          <w:b/>
        </w:rPr>
        <w:t xml:space="preserve">                                                                                                   Agnieszka Rutkowska</w:t>
      </w:r>
    </w:p>
    <w:sectPr w:rsidR="007E1108" w:rsidRPr="003E60A7" w:rsidSect="002D5061">
      <w:pgSz w:w="12240" w:h="15840"/>
      <w:pgMar w:top="851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660"/>
    <w:rsid w:val="00137584"/>
    <w:rsid w:val="001D07F9"/>
    <w:rsid w:val="002D2ED3"/>
    <w:rsid w:val="00377EB8"/>
    <w:rsid w:val="003C1266"/>
    <w:rsid w:val="003E60A7"/>
    <w:rsid w:val="00414660"/>
    <w:rsid w:val="005B32EC"/>
    <w:rsid w:val="005D27FB"/>
    <w:rsid w:val="00604994"/>
    <w:rsid w:val="006C561E"/>
    <w:rsid w:val="007508B9"/>
    <w:rsid w:val="007E1108"/>
    <w:rsid w:val="00C01C83"/>
    <w:rsid w:val="00D05982"/>
    <w:rsid w:val="00DB0CBC"/>
    <w:rsid w:val="00E15C4D"/>
    <w:rsid w:val="00EB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2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2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stawi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Dąbkowska</dc:creator>
  <cp:lastModifiedBy>Lisu</cp:lastModifiedBy>
  <cp:revision>14</cp:revision>
  <cp:lastPrinted>2021-08-26T09:13:00Z</cp:lastPrinted>
  <dcterms:created xsi:type="dcterms:W3CDTF">2021-06-17T05:59:00Z</dcterms:created>
  <dcterms:modified xsi:type="dcterms:W3CDTF">2021-08-26T18:50:00Z</dcterms:modified>
</cp:coreProperties>
</file>